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4836" w14:textId="3DA7EFB7"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942029">
        <w:rPr>
          <w:rFonts w:asciiTheme="majorHAnsi" w:hAnsiTheme="majorHAnsi"/>
          <w:b/>
          <w:sz w:val="24"/>
          <w:szCs w:val="24"/>
        </w:rPr>
        <w:t xml:space="preserve"> </w:t>
      </w:r>
      <w:r w:rsidR="005A5F5D">
        <w:rPr>
          <w:rFonts w:asciiTheme="majorHAnsi" w:hAnsiTheme="majorHAnsi"/>
          <w:b/>
          <w:sz w:val="24"/>
          <w:szCs w:val="24"/>
        </w:rPr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</w:t>
      </w:r>
      <w:r w:rsidR="00C74F34">
        <w:rPr>
          <w:rFonts w:asciiTheme="majorHAnsi" w:hAnsiTheme="majorHAnsi"/>
          <w:b/>
          <w:sz w:val="24"/>
          <w:szCs w:val="24"/>
        </w:rPr>
        <w:t xml:space="preserve">LUDOWEGO </w:t>
      </w:r>
      <w:r w:rsidR="00942029">
        <w:rPr>
          <w:rFonts w:asciiTheme="majorHAnsi" w:hAnsiTheme="majorHAnsi"/>
          <w:b/>
          <w:sz w:val="24"/>
          <w:szCs w:val="24"/>
        </w:rPr>
        <w:t>edycja 20</w:t>
      </w:r>
      <w:r w:rsidR="00C74F34">
        <w:rPr>
          <w:rFonts w:asciiTheme="majorHAnsi" w:hAnsiTheme="majorHAnsi"/>
          <w:b/>
          <w:sz w:val="24"/>
          <w:szCs w:val="24"/>
        </w:rPr>
        <w:t>20</w:t>
      </w:r>
      <w:r w:rsidR="00942029">
        <w:rPr>
          <w:rFonts w:asciiTheme="majorHAnsi" w:hAnsiTheme="majorHAnsi"/>
          <w:b/>
          <w:sz w:val="24"/>
          <w:szCs w:val="24"/>
        </w:rPr>
        <w:t>-202</w:t>
      </w:r>
      <w:r w:rsidR="00C74F34">
        <w:rPr>
          <w:rFonts w:asciiTheme="majorHAnsi" w:hAnsiTheme="majorHAnsi"/>
          <w:b/>
          <w:sz w:val="24"/>
          <w:szCs w:val="24"/>
        </w:rPr>
        <w:t>1</w:t>
      </w:r>
    </w:p>
    <w:p w14:paraId="0A90FEA3" w14:textId="77777777" w:rsidR="009705C0" w:rsidRDefault="00942029" w:rsidP="009705C0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419CFA5F" w14:textId="1593B3E5" w:rsidR="009705C0" w:rsidRPr="00C74F34" w:rsidRDefault="00C74F34" w:rsidP="00C74F3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 w:rsidRPr="00C74F34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14:paraId="3BF0665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3E3DDBFD" w14:textId="77777777"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14:paraId="662D4BB4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72BE2D93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14:paraId="04E763E8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48E9DEA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1093E8A3" w14:textId="77777777"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14:paraId="15506971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14:paraId="54819313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4F108FC1" w14:textId="77777777"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14:paraId="4967B116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2A0167E5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14:paraId="12FB79EF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09F42429" w14:textId="77777777" w:rsidR="009705C0" w:rsidRDefault="009705C0" w:rsidP="009705C0">
      <w:pPr>
        <w:pStyle w:val="Bezodstpw"/>
        <w:rPr>
          <w:rFonts w:asciiTheme="majorHAnsi" w:hAnsiTheme="majorHAnsi"/>
          <w:b/>
        </w:rPr>
      </w:pPr>
    </w:p>
    <w:p w14:paraId="761BEDB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14:paraId="158E4159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87B87DC" w14:textId="77777777"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14:paraId="2617B87F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70DB51A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14:paraId="63E9A5E5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440C74B5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0D6DB02D" w14:textId="77777777"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14:paraId="49BD55C4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CE60CB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10835EFE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ADFEFD2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1C0011F3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076650EE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7F902CC5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59128956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72B872D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BEDA882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1396ACCB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B3B7BC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340929EF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E9A9428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6B32B6AB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5446587F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166FA62A" w14:textId="77777777"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14:paraId="4D4CF74F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9BDE5AB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75208950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C40CB1A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5CBCAD30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69E7D0F8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1CB8689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699243D9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B41BC7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3E8ED64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1A83744D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D48AA68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67BE62B2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DDD3DE1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7B9B93D6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401175AE" w14:textId="77777777" w:rsidR="003955F7" w:rsidRDefault="003955F7" w:rsidP="001756C8">
      <w:pPr>
        <w:pStyle w:val="Bezodstpw"/>
        <w:rPr>
          <w:rFonts w:asciiTheme="majorHAnsi" w:hAnsiTheme="majorHAnsi"/>
          <w:b/>
        </w:rPr>
      </w:pPr>
    </w:p>
    <w:p w14:paraId="78DC678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2274E8" w14:paraId="5AEB91AB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3A7CA5A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14:paraId="24A0F662" w14:textId="77777777" w:rsidTr="00942029">
        <w:trPr>
          <w:jc w:val="center"/>
        </w:trPr>
        <w:tc>
          <w:tcPr>
            <w:tcW w:w="9180" w:type="dxa"/>
          </w:tcPr>
          <w:p w14:paraId="1A40281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2A4E9B1A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14:paraId="2B8DB612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4E18E172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14:paraId="14246B6F" w14:textId="77777777" w:rsidTr="00942029">
        <w:trPr>
          <w:jc w:val="center"/>
        </w:trPr>
        <w:tc>
          <w:tcPr>
            <w:tcW w:w="9180" w:type="dxa"/>
          </w:tcPr>
          <w:p w14:paraId="768E9A57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57C3F896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543A4C1A" w14:textId="77777777"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14:paraId="5B8665EC" w14:textId="77777777" w:rsidR="0044141B" w:rsidRDefault="005A5F5D" w:rsidP="00B15FE7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</w:p>
    <w:p w14:paraId="4E00FED4" w14:textId="77777777" w:rsidR="00B15FE7" w:rsidRPr="0044141B" w:rsidRDefault="00B15FE7" w:rsidP="0044141B">
      <w:pPr>
        <w:pStyle w:val="Bezodstpw"/>
        <w:rPr>
          <w:rFonts w:asciiTheme="majorHAnsi" w:hAnsiTheme="majorHAnsi"/>
          <w:b/>
        </w:rPr>
      </w:pPr>
      <w:r w:rsidRPr="0044141B">
        <w:rPr>
          <w:rFonts w:asciiTheme="majorHAnsi" w:hAnsiTheme="majorHAnsi"/>
        </w:rPr>
        <w:t xml:space="preserve">Rozmowa kwalifikacyjna odbędzie się w siedzibie Stowarzyszenia Sztuki i Edukacji Artystycznej </w:t>
      </w:r>
      <w:r w:rsidR="00A84517">
        <w:rPr>
          <w:rFonts w:asciiTheme="majorHAnsi" w:hAnsiTheme="majorHAnsi"/>
        </w:rPr>
        <w:t>Ośrodku Kultury „Krakowiacy” przy</w:t>
      </w:r>
      <w:r w:rsidRPr="0044141B">
        <w:rPr>
          <w:rFonts w:asciiTheme="majorHAnsi" w:hAnsiTheme="majorHAnsi"/>
        </w:rPr>
        <w:t xml:space="preserve"> ul. Św. Gertrudy 4 w Krakowie</w:t>
      </w:r>
      <w:r w:rsidR="005A5F5D" w:rsidRPr="0044141B">
        <w:rPr>
          <w:rFonts w:asciiTheme="majorHAnsi" w:hAnsiTheme="majorHAnsi"/>
        </w:rPr>
        <w:t>.</w:t>
      </w:r>
      <w:r w:rsidR="0044141B" w:rsidRPr="0044141B">
        <w:rPr>
          <w:rFonts w:asciiTheme="majorHAnsi" w:hAnsiTheme="majorHAnsi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111"/>
        <w:gridCol w:w="2268"/>
        <w:gridCol w:w="2835"/>
      </w:tblGrid>
      <w:tr w:rsidR="00CB57D7" w14:paraId="011F304E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173CDAAB" w14:textId="77777777"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149D88D2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A96AAB1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14:paraId="2E73E704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248CD84F" w14:textId="7621B1DD" w:rsidR="00CB57D7" w:rsidRPr="002274E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 xml:space="preserve">I termin </w:t>
            </w:r>
            <w:r w:rsidR="00D130F9">
              <w:t>7</w:t>
            </w:r>
            <w:r w:rsidR="00C74F34">
              <w:t>.</w:t>
            </w:r>
            <w:r w:rsidR="00D130F9">
              <w:t>03</w:t>
            </w:r>
            <w:r w:rsidR="00C74F34">
              <w:t>.20</w:t>
            </w:r>
            <w:r w:rsidR="00D130F9">
              <w:t>20</w:t>
            </w:r>
            <w:r>
              <w:t xml:space="preserve"> godz. 1</w:t>
            </w:r>
            <w:r w:rsidR="00D130F9">
              <w:t>1</w:t>
            </w:r>
            <w:r>
              <w:t>:00-1</w:t>
            </w:r>
            <w:r w:rsidR="00D130F9">
              <w:t>3</w:t>
            </w:r>
            <w:r>
              <w:t>:00</w:t>
            </w:r>
          </w:p>
        </w:tc>
        <w:tc>
          <w:tcPr>
            <w:tcW w:w="2268" w:type="dxa"/>
          </w:tcPr>
          <w:p w14:paraId="4A531C7A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71784820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14:paraId="0B28CEAE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2F7253CE" w14:textId="593870BB" w:rsidR="00EC2C4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 xml:space="preserve">II termin </w:t>
            </w:r>
            <w:r w:rsidR="00D130F9">
              <w:t>25</w:t>
            </w:r>
            <w:r w:rsidR="00C74F34">
              <w:t>.</w:t>
            </w:r>
            <w:r w:rsidR="00D130F9">
              <w:t>04</w:t>
            </w:r>
            <w:r w:rsidR="00C74F34">
              <w:t>.20</w:t>
            </w:r>
            <w:r w:rsidR="00D130F9">
              <w:t>20</w:t>
            </w:r>
            <w:r>
              <w:t xml:space="preserve"> godz. 1</w:t>
            </w:r>
            <w:r w:rsidR="00D130F9">
              <w:t>1</w:t>
            </w:r>
            <w:r>
              <w:t>:00-1</w:t>
            </w:r>
            <w:r w:rsidR="00D130F9">
              <w:t>3</w:t>
            </w:r>
            <w:r>
              <w:t>:00</w:t>
            </w:r>
          </w:p>
        </w:tc>
        <w:tc>
          <w:tcPr>
            <w:tcW w:w="2268" w:type="dxa"/>
          </w:tcPr>
          <w:p w14:paraId="5005C706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08B10C12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D130F9" w14:paraId="327CDD39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1558EFBA" w14:textId="481C3261" w:rsidR="00D130F9" w:rsidRDefault="00D130F9" w:rsidP="002274E8">
            <w:pPr>
              <w:pStyle w:val="Bezodstpw"/>
            </w:pPr>
            <w:r>
              <w:t>III termin 23.05.2020 godz. 11:00-13:00</w:t>
            </w:r>
          </w:p>
        </w:tc>
        <w:tc>
          <w:tcPr>
            <w:tcW w:w="2268" w:type="dxa"/>
          </w:tcPr>
          <w:p w14:paraId="0FF16C45" w14:textId="77777777" w:rsidR="00D130F9" w:rsidRDefault="00D130F9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3BD3414C" w14:textId="77777777" w:rsidR="00D130F9" w:rsidRDefault="00D130F9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378DAF45" w14:textId="77777777" w:rsidR="00EC2C48" w:rsidRDefault="00942029" w:rsidP="005A5F5D">
      <w:pPr>
        <w:pStyle w:val="Bezodstpw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5189BD89" w14:textId="77777777"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14:paraId="2C3917F3" w14:textId="77777777" w:rsidR="00FE330D" w:rsidRPr="00942029" w:rsidRDefault="00FD706A" w:rsidP="00942029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14:paraId="25587D53" w14:textId="77777777" w:rsidR="00FE330D" w:rsidRPr="00FE330D" w:rsidRDefault="00942029" w:rsidP="00942029">
      <w:pPr>
        <w:pStyle w:val="Bezodstpw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E330D" w:rsidRPr="00FE330D">
        <w:rPr>
          <w:rFonts w:asciiTheme="majorHAnsi" w:hAnsiTheme="majorHAnsi"/>
        </w:rPr>
        <w:t>……………………………………………</w:t>
      </w:r>
      <w:r w:rsidR="00FE330D" w:rsidRPr="00FE330D">
        <w:rPr>
          <w:rFonts w:asciiTheme="majorHAnsi" w:hAnsiTheme="majorHAnsi"/>
        </w:rPr>
        <w:tab/>
      </w:r>
      <w:r w:rsid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  <w:t>…………………………………………………….</w:t>
      </w:r>
    </w:p>
    <w:p w14:paraId="4ECCADE5" w14:textId="77777777" w:rsidR="00FE330D" w:rsidRPr="00942029" w:rsidRDefault="00FE330D" w:rsidP="00942029">
      <w:pPr>
        <w:pStyle w:val="Bezodstpw"/>
        <w:ind w:firstLine="708"/>
        <w:jc w:val="center"/>
        <w:rPr>
          <w:rFonts w:asciiTheme="majorHAnsi" w:hAnsiTheme="majorHAnsi"/>
          <w:sz w:val="16"/>
          <w:szCs w:val="16"/>
        </w:rPr>
      </w:pPr>
      <w:r w:rsidRPr="00942029">
        <w:rPr>
          <w:rFonts w:asciiTheme="majorHAnsi" w:hAnsiTheme="majorHAnsi"/>
          <w:sz w:val="16"/>
          <w:szCs w:val="16"/>
        </w:rPr>
        <w:t>(data, miejsce)</w:t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="00107C69" w:rsidRPr="00942029">
        <w:rPr>
          <w:rFonts w:asciiTheme="majorHAnsi" w:hAnsiTheme="majorHAnsi"/>
          <w:sz w:val="16"/>
          <w:szCs w:val="16"/>
        </w:rPr>
        <w:t>(</w:t>
      </w:r>
      <w:r w:rsidRPr="00942029">
        <w:rPr>
          <w:rFonts w:asciiTheme="majorHAnsi" w:hAnsiTheme="majorHAnsi"/>
          <w:sz w:val="16"/>
          <w:szCs w:val="16"/>
        </w:rPr>
        <w:t>podpis uczestnika)</w:t>
      </w:r>
    </w:p>
    <w:sectPr w:rsidR="00FE330D" w:rsidRPr="00942029" w:rsidSect="0094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0F6867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942029"/>
    <w:rsid w:val="009705C0"/>
    <w:rsid w:val="00A16EAA"/>
    <w:rsid w:val="00A84517"/>
    <w:rsid w:val="00B02368"/>
    <w:rsid w:val="00B15FE7"/>
    <w:rsid w:val="00B82EDA"/>
    <w:rsid w:val="00C075D5"/>
    <w:rsid w:val="00C74F34"/>
    <w:rsid w:val="00CB57D7"/>
    <w:rsid w:val="00D130F9"/>
    <w:rsid w:val="00DE4BF6"/>
    <w:rsid w:val="00EC2C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BBE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katarzyna@tancepolskie.pl</cp:lastModifiedBy>
  <cp:revision>11</cp:revision>
  <dcterms:created xsi:type="dcterms:W3CDTF">2016-01-01T22:20:00Z</dcterms:created>
  <dcterms:modified xsi:type="dcterms:W3CDTF">2020-02-04T18:31:00Z</dcterms:modified>
</cp:coreProperties>
</file>